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09" w:rsidRPr="00394011" w:rsidRDefault="00054923" w:rsidP="009D393B">
      <w:pPr>
        <w:jc w:val="center"/>
        <w:rPr>
          <w:b/>
          <w:sz w:val="32"/>
          <w:szCs w:val="32"/>
          <w:u w:val="single"/>
        </w:rPr>
      </w:pPr>
      <w:r w:rsidRPr="00394011">
        <w:rPr>
          <w:noProof/>
          <w:sz w:val="32"/>
          <w:szCs w:val="32"/>
        </w:rPr>
        <w:drawing>
          <wp:anchor distT="0" distB="0" distL="114300" distR="114300" simplePos="0" relativeHeight="251658240" behindDoc="1" locked="0" layoutInCell="1" allowOverlap="1">
            <wp:simplePos x="0" y="0"/>
            <wp:positionH relativeFrom="margin">
              <wp:posOffset>-51208</wp:posOffset>
            </wp:positionH>
            <wp:positionV relativeFrom="paragraph">
              <wp:posOffset>-378372</wp:posOffset>
            </wp:positionV>
            <wp:extent cx="1350496" cy="960514"/>
            <wp:effectExtent l="0" t="0" r="2540" b="0"/>
            <wp:wrapNone/>
            <wp:docPr id="1" name="Picture 1" descr="Image result for trailers north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lers northwe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747" cy="96638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93B">
        <w:rPr>
          <w:b/>
          <w:sz w:val="32"/>
          <w:szCs w:val="32"/>
        </w:rPr>
        <w:t xml:space="preserve">                             </w:t>
      </w:r>
      <w:r w:rsidR="002A3C2F" w:rsidRPr="00394011">
        <w:rPr>
          <w:b/>
          <w:sz w:val="32"/>
          <w:szCs w:val="32"/>
          <w:u w:val="single"/>
        </w:rPr>
        <w:t>Quick Trailer Maintenance Guide</w:t>
      </w:r>
    </w:p>
    <w:p w:rsidR="00054923" w:rsidRPr="00394011" w:rsidRDefault="00054923" w:rsidP="002A3C2F">
      <w:pPr>
        <w:jc w:val="center"/>
        <w:rPr>
          <w:b/>
          <w:sz w:val="28"/>
          <w:szCs w:val="28"/>
          <w:u w:val="single"/>
        </w:rPr>
      </w:pPr>
    </w:p>
    <w:p w:rsidR="00F97EF9" w:rsidRPr="00394011" w:rsidRDefault="00330F4E" w:rsidP="00F97EF9">
      <w:pPr>
        <w:jc w:val="center"/>
        <w:rPr>
          <w:sz w:val="24"/>
          <w:szCs w:val="24"/>
        </w:rPr>
      </w:pPr>
      <w:r w:rsidRPr="00394011">
        <w:rPr>
          <w:sz w:val="24"/>
          <w:szCs w:val="24"/>
        </w:rPr>
        <w:t>Never</w:t>
      </w:r>
      <w:r w:rsidR="00394011" w:rsidRPr="00394011">
        <w:rPr>
          <w:sz w:val="24"/>
          <w:szCs w:val="24"/>
        </w:rPr>
        <w:t xml:space="preserve"> neglect your trailer!</w:t>
      </w:r>
      <w:r w:rsidR="00054923" w:rsidRPr="00394011">
        <w:rPr>
          <w:sz w:val="24"/>
          <w:szCs w:val="24"/>
        </w:rPr>
        <w:t xml:space="preserve"> General maintenance is required on any trailer to ensure the trailer will operate smoothly over time. </w:t>
      </w:r>
      <w:r w:rsidR="00F97EF9">
        <w:rPr>
          <w:sz w:val="24"/>
          <w:szCs w:val="24"/>
        </w:rPr>
        <w:t xml:space="preserve"> You must inspect, maintain, and service your trailer regularly to insure safe and reliable operation. </w:t>
      </w:r>
      <w:r w:rsidR="00394011" w:rsidRPr="00394011">
        <w:rPr>
          <w:sz w:val="24"/>
          <w:szCs w:val="24"/>
        </w:rPr>
        <w:t xml:space="preserve">Some items will need to be checked on a regular basis whereas other items can be checked on a less frequent basis. </w:t>
      </w:r>
    </w:p>
    <w:p w:rsidR="006A1AE3" w:rsidRPr="00394011" w:rsidRDefault="006A1AE3" w:rsidP="006A1AE3">
      <w:pPr>
        <w:jc w:val="center"/>
        <w:rPr>
          <w:sz w:val="24"/>
          <w:szCs w:val="24"/>
        </w:rPr>
      </w:pPr>
    </w:p>
    <w:p w:rsidR="006A1AE3" w:rsidRPr="009D393B" w:rsidRDefault="006A1AE3" w:rsidP="006A1AE3">
      <w:pPr>
        <w:tabs>
          <w:tab w:val="left" w:pos="7630"/>
        </w:tabs>
        <w:ind w:left="360"/>
        <w:jc w:val="center"/>
        <w:rPr>
          <w:b/>
          <w:sz w:val="28"/>
          <w:szCs w:val="24"/>
        </w:rPr>
      </w:pPr>
      <w:r w:rsidRPr="009D393B">
        <w:rPr>
          <w:b/>
          <w:sz w:val="28"/>
          <w:szCs w:val="24"/>
          <w:u w:val="single"/>
        </w:rPr>
        <w:t>Check before each tow:</w:t>
      </w:r>
    </w:p>
    <w:p w:rsidR="006A1AE3" w:rsidRPr="00394011" w:rsidRDefault="006A1AE3" w:rsidP="006A1AE3">
      <w:pPr>
        <w:rPr>
          <w:sz w:val="24"/>
          <w:szCs w:val="24"/>
        </w:rPr>
      </w:pPr>
    </w:p>
    <w:p w:rsidR="006A1AE3" w:rsidRPr="00394011" w:rsidRDefault="006A1AE3" w:rsidP="006A1AE3">
      <w:pPr>
        <w:rPr>
          <w:sz w:val="24"/>
          <w:szCs w:val="24"/>
        </w:rPr>
        <w:sectPr w:rsidR="006A1AE3" w:rsidRPr="00394011" w:rsidSect="00DD1BE1">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6A1AE3" w:rsidRPr="00394011" w:rsidRDefault="006A1AE3" w:rsidP="006A1AE3">
      <w:pPr>
        <w:pStyle w:val="ListParagraph"/>
        <w:numPr>
          <w:ilvl w:val="0"/>
          <w:numId w:val="4"/>
        </w:numPr>
        <w:rPr>
          <w:sz w:val="24"/>
          <w:szCs w:val="24"/>
        </w:rPr>
      </w:pPr>
      <w:r w:rsidRPr="00394011">
        <w:rPr>
          <w:noProof/>
          <w:sz w:val="24"/>
          <w:szCs w:val="24"/>
        </w:rPr>
        <w:drawing>
          <wp:anchor distT="0" distB="0" distL="114300" distR="114300" simplePos="0" relativeHeight="251659264" behindDoc="1" locked="0" layoutInCell="1" allowOverlap="1">
            <wp:simplePos x="0" y="0"/>
            <wp:positionH relativeFrom="column">
              <wp:posOffset>1881183</wp:posOffset>
            </wp:positionH>
            <wp:positionV relativeFrom="paragraph">
              <wp:posOffset>16206</wp:posOffset>
            </wp:positionV>
            <wp:extent cx="1200785" cy="1801495"/>
            <wp:effectExtent l="0" t="0" r="0" b="8255"/>
            <wp:wrapTight wrapText="bothSides">
              <wp:wrapPolygon edited="0">
                <wp:start x="0" y="0"/>
                <wp:lineTo x="0" y="21471"/>
                <wp:lineTo x="21246" y="21471"/>
                <wp:lineTo x="21246" y="0"/>
                <wp:lineTo x="0" y="0"/>
              </wp:wrapPolygon>
            </wp:wrapTight>
            <wp:docPr id="4" name="Picture 4" descr="Image result for maintenance worker silhouet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intenance worker silhouett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78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011">
        <w:rPr>
          <w:sz w:val="24"/>
          <w:szCs w:val="24"/>
        </w:rPr>
        <w:t>Breakaway Cable</w:t>
      </w:r>
    </w:p>
    <w:p w:rsidR="006A1AE3" w:rsidRPr="00394011" w:rsidRDefault="006A1AE3" w:rsidP="006A1AE3">
      <w:pPr>
        <w:pStyle w:val="ListParagraph"/>
        <w:numPr>
          <w:ilvl w:val="0"/>
          <w:numId w:val="4"/>
        </w:numPr>
        <w:rPr>
          <w:sz w:val="24"/>
          <w:szCs w:val="24"/>
        </w:rPr>
      </w:pPr>
      <w:r w:rsidRPr="00394011">
        <w:rPr>
          <w:sz w:val="24"/>
          <w:szCs w:val="24"/>
        </w:rPr>
        <w:t xml:space="preserve">Hydraulic Fluid </w:t>
      </w:r>
    </w:p>
    <w:p w:rsidR="006A1AE3" w:rsidRPr="00394011" w:rsidRDefault="006A1AE3" w:rsidP="006A1AE3">
      <w:pPr>
        <w:pStyle w:val="ListParagraph"/>
        <w:numPr>
          <w:ilvl w:val="0"/>
          <w:numId w:val="4"/>
        </w:numPr>
        <w:rPr>
          <w:sz w:val="24"/>
          <w:szCs w:val="24"/>
        </w:rPr>
      </w:pPr>
      <w:r w:rsidRPr="00394011">
        <w:rPr>
          <w:sz w:val="24"/>
          <w:szCs w:val="24"/>
        </w:rPr>
        <w:t>Coupler</w:t>
      </w:r>
    </w:p>
    <w:p w:rsidR="006A1AE3" w:rsidRPr="00394011" w:rsidRDefault="006A1AE3" w:rsidP="006A1AE3">
      <w:pPr>
        <w:pStyle w:val="ListParagraph"/>
        <w:numPr>
          <w:ilvl w:val="0"/>
          <w:numId w:val="4"/>
        </w:numPr>
        <w:rPr>
          <w:sz w:val="24"/>
          <w:szCs w:val="24"/>
        </w:rPr>
      </w:pPr>
      <w:r w:rsidRPr="00394011">
        <w:rPr>
          <w:sz w:val="24"/>
          <w:szCs w:val="24"/>
        </w:rPr>
        <w:t>Safety Chains</w:t>
      </w:r>
    </w:p>
    <w:p w:rsidR="006A1AE3" w:rsidRPr="00394011" w:rsidRDefault="006A1AE3" w:rsidP="006A1AE3">
      <w:pPr>
        <w:pStyle w:val="ListParagraph"/>
        <w:numPr>
          <w:ilvl w:val="0"/>
          <w:numId w:val="4"/>
        </w:numPr>
        <w:rPr>
          <w:sz w:val="24"/>
          <w:szCs w:val="24"/>
        </w:rPr>
      </w:pPr>
      <w:r w:rsidRPr="00394011">
        <w:rPr>
          <w:sz w:val="24"/>
          <w:szCs w:val="24"/>
        </w:rPr>
        <w:t xml:space="preserve">Tires &amp; Wheels (Pressure, Tread, Cracks, </w:t>
      </w:r>
      <w:proofErr w:type="spellStart"/>
      <w:r w:rsidRPr="00394011">
        <w:rPr>
          <w:sz w:val="24"/>
          <w:szCs w:val="24"/>
        </w:rPr>
        <w:t>Etc</w:t>
      </w:r>
      <w:proofErr w:type="spellEnd"/>
      <w:r w:rsidRPr="00394011">
        <w:rPr>
          <w:sz w:val="24"/>
          <w:szCs w:val="24"/>
        </w:rPr>
        <w:t xml:space="preserve">) </w:t>
      </w:r>
    </w:p>
    <w:p w:rsidR="006A1AE3" w:rsidRPr="00394011" w:rsidRDefault="006A1AE3" w:rsidP="006A1AE3">
      <w:pPr>
        <w:pStyle w:val="ListParagraph"/>
        <w:numPr>
          <w:ilvl w:val="0"/>
          <w:numId w:val="4"/>
        </w:numPr>
        <w:rPr>
          <w:sz w:val="24"/>
          <w:szCs w:val="24"/>
        </w:rPr>
      </w:pPr>
      <w:r w:rsidRPr="00394011">
        <w:rPr>
          <w:sz w:val="24"/>
          <w:szCs w:val="24"/>
        </w:rPr>
        <w:t>Lug Nuts</w:t>
      </w:r>
    </w:p>
    <w:p w:rsidR="006A1AE3" w:rsidRPr="00394011" w:rsidRDefault="006A1AE3" w:rsidP="006A1AE3">
      <w:pPr>
        <w:pStyle w:val="ListParagraph"/>
        <w:numPr>
          <w:ilvl w:val="0"/>
          <w:numId w:val="4"/>
        </w:numPr>
        <w:rPr>
          <w:sz w:val="24"/>
          <w:szCs w:val="24"/>
        </w:rPr>
      </w:pPr>
      <w:r w:rsidRPr="00394011">
        <w:rPr>
          <w:sz w:val="24"/>
          <w:szCs w:val="24"/>
        </w:rPr>
        <w:t>Doors</w:t>
      </w:r>
      <w:r w:rsidRPr="00394011">
        <w:rPr>
          <w:noProof/>
          <w:sz w:val="24"/>
          <w:szCs w:val="24"/>
        </w:rPr>
        <w:t xml:space="preserve"> </w:t>
      </w:r>
    </w:p>
    <w:p w:rsidR="006A1AE3" w:rsidRPr="00394011" w:rsidRDefault="006A1AE3" w:rsidP="006A1AE3">
      <w:pPr>
        <w:pStyle w:val="ListParagraph"/>
        <w:numPr>
          <w:ilvl w:val="0"/>
          <w:numId w:val="4"/>
        </w:numPr>
        <w:rPr>
          <w:sz w:val="24"/>
          <w:szCs w:val="24"/>
        </w:rPr>
      </w:pPr>
      <w:r w:rsidRPr="00394011">
        <w:rPr>
          <w:sz w:val="24"/>
          <w:szCs w:val="24"/>
        </w:rPr>
        <w:t>Hinges</w:t>
      </w:r>
    </w:p>
    <w:p w:rsidR="006A1AE3" w:rsidRPr="00394011" w:rsidRDefault="006A1AE3" w:rsidP="006A1AE3">
      <w:pPr>
        <w:pStyle w:val="ListParagraph"/>
        <w:numPr>
          <w:ilvl w:val="0"/>
          <w:numId w:val="4"/>
        </w:numPr>
        <w:rPr>
          <w:sz w:val="24"/>
          <w:szCs w:val="24"/>
        </w:rPr>
      </w:pPr>
      <w:r w:rsidRPr="00394011">
        <w:rPr>
          <w:sz w:val="24"/>
          <w:szCs w:val="24"/>
        </w:rPr>
        <w:t xml:space="preserve">Lift/Hoist Operating Properly </w:t>
      </w:r>
    </w:p>
    <w:p w:rsidR="006A1AE3" w:rsidRPr="00394011" w:rsidRDefault="006A1AE3" w:rsidP="006A1AE3">
      <w:pPr>
        <w:pStyle w:val="ListParagraph"/>
        <w:numPr>
          <w:ilvl w:val="0"/>
          <w:numId w:val="4"/>
        </w:numPr>
        <w:rPr>
          <w:sz w:val="24"/>
          <w:szCs w:val="24"/>
        </w:rPr>
      </w:pPr>
      <w:r w:rsidRPr="00394011">
        <w:rPr>
          <w:sz w:val="24"/>
          <w:szCs w:val="24"/>
        </w:rPr>
        <w:t>Hitch/Ball Mount</w:t>
      </w:r>
    </w:p>
    <w:p w:rsidR="006A1AE3" w:rsidRPr="00394011" w:rsidRDefault="006A1AE3" w:rsidP="006A1AE3">
      <w:pPr>
        <w:pStyle w:val="ListParagraph"/>
        <w:numPr>
          <w:ilvl w:val="0"/>
          <w:numId w:val="4"/>
        </w:numPr>
        <w:rPr>
          <w:sz w:val="24"/>
          <w:szCs w:val="24"/>
        </w:rPr>
      </w:pPr>
      <w:r w:rsidRPr="00394011">
        <w:rPr>
          <w:sz w:val="24"/>
          <w:szCs w:val="24"/>
        </w:rPr>
        <w:t>Lights (Running, Turn Signals, Brake Lights)</w:t>
      </w:r>
    </w:p>
    <w:p w:rsidR="006A1AE3" w:rsidRPr="00394011" w:rsidRDefault="006A1AE3" w:rsidP="006A1AE3">
      <w:pPr>
        <w:pStyle w:val="ListParagraph"/>
        <w:numPr>
          <w:ilvl w:val="0"/>
          <w:numId w:val="4"/>
        </w:numPr>
        <w:rPr>
          <w:sz w:val="24"/>
          <w:szCs w:val="24"/>
        </w:rPr>
      </w:pPr>
      <w:r w:rsidRPr="00394011">
        <w:rPr>
          <w:sz w:val="24"/>
          <w:szCs w:val="24"/>
        </w:rPr>
        <w:t xml:space="preserve">Load Check (Tie downs, Even Load, Tarp, </w:t>
      </w:r>
      <w:proofErr w:type="spellStart"/>
      <w:r w:rsidRPr="00394011">
        <w:rPr>
          <w:sz w:val="24"/>
          <w:szCs w:val="24"/>
        </w:rPr>
        <w:t>Etc</w:t>
      </w:r>
      <w:proofErr w:type="spellEnd"/>
      <w:r w:rsidRPr="00394011">
        <w:rPr>
          <w:sz w:val="24"/>
          <w:szCs w:val="24"/>
        </w:rPr>
        <w:t xml:space="preserve">) </w:t>
      </w:r>
    </w:p>
    <w:p w:rsidR="006A1AE3" w:rsidRPr="00394011" w:rsidRDefault="006A1AE3" w:rsidP="006A1AE3">
      <w:pPr>
        <w:pStyle w:val="ListParagraph"/>
        <w:numPr>
          <w:ilvl w:val="0"/>
          <w:numId w:val="4"/>
        </w:numPr>
        <w:rPr>
          <w:sz w:val="24"/>
          <w:szCs w:val="24"/>
        </w:rPr>
      </w:pPr>
      <w:r w:rsidRPr="00394011">
        <w:rPr>
          <w:sz w:val="24"/>
          <w:szCs w:val="24"/>
        </w:rPr>
        <w:t>Final Walk Around</w:t>
      </w:r>
    </w:p>
    <w:p w:rsidR="006A1AE3" w:rsidRPr="00394011" w:rsidRDefault="006A1AE3" w:rsidP="006A1AE3">
      <w:pPr>
        <w:jc w:val="center"/>
        <w:rPr>
          <w:sz w:val="24"/>
          <w:szCs w:val="24"/>
          <w:u w:val="single"/>
        </w:rPr>
        <w:sectPr w:rsidR="006A1AE3" w:rsidRPr="00394011" w:rsidSect="006A1AE3">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1D2450" w:rsidRDefault="001D2450" w:rsidP="001D2450">
      <w:pPr>
        <w:rPr>
          <w:sz w:val="24"/>
          <w:szCs w:val="24"/>
        </w:rPr>
      </w:pPr>
    </w:p>
    <w:p w:rsidR="00F97EF9" w:rsidRPr="00394011" w:rsidRDefault="00F97EF9" w:rsidP="001D2450">
      <w:pPr>
        <w:rPr>
          <w:sz w:val="24"/>
          <w:szCs w:val="24"/>
        </w:rPr>
      </w:pPr>
    </w:p>
    <w:p w:rsidR="003010B1" w:rsidRPr="00394011" w:rsidRDefault="003010B1" w:rsidP="003010B1">
      <w:pPr>
        <w:rPr>
          <w:b/>
          <w:sz w:val="24"/>
          <w:szCs w:val="24"/>
          <w:u w:val="single"/>
        </w:rPr>
      </w:pPr>
      <w:r w:rsidRPr="00394011">
        <w:rPr>
          <w:b/>
          <w:sz w:val="24"/>
          <w:szCs w:val="24"/>
          <w:u w:val="single"/>
        </w:rPr>
        <w:t xml:space="preserve">Other </w:t>
      </w:r>
      <w:r w:rsidR="00054923" w:rsidRPr="00394011">
        <w:rPr>
          <w:b/>
          <w:sz w:val="24"/>
          <w:szCs w:val="24"/>
          <w:u w:val="single"/>
        </w:rPr>
        <w:t>Maintenance/</w:t>
      </w:r>
      <w:r w:rsidRPr="00394011">
        <w:rPr>
          <w:b/>
          <w:sz w:val="24"/>
          <w:szCs w:val="24"/>
          <w:u w:val="single"/>
        </w:rPr>
        <w:t>Notes:</w:t>
      </w:r>
    </w:p>
    <w:p w:rsidR="003010B1" w:rsidRPr="00394011" w:rsidRDefault="003010B1" w:rsidP="003010B1">
      <w:pPr>
        <w:pStyle w:val="ListParagraph"/>
        <w:numPr>
          <w:ilvl w:val="0"/>
          <w:numId w:val="5"/>
        </w:numPr>
        <w:rPr>
          <w:sz w:val="24"/>
          <w:szCs w:val="24"/>
        </w:rPr>
      </w:pPr>
      <w:r w:rsidRPr="00394011">
        <w:rPr>
          <w:sz w:val="24"/>
          <w:szCs w:val="24"/>
        </w:rPr>
        <w:t xml:space="preserve">Make sure to keep hydraulic fluid in dump at all times. You will want to keep the level half to three quarters full. We typically use </w:t>
      </w:r>
      <w:proofErr w:type="spellStart"/>
      <w:r w:rsidRPr="00394011">
        <w:rPr>
          <w:sz w:val="24"/>
          <w:szCs w:val="24"/>
        </w:rPr>
        <w:t>Mercon</w:t>
      </w:r>
      <w:proofErr w:type="spellEnd"/>
      <w:r w:rsidRPr="00394011">
        <w:rPr>
          <w:sz w:val="24"/>
          <w:szCs w:val="24"/>
        </w:rPr>
        <w:t xml:space="preserve"> </w:t>
      </w:r>
      <w:proofErr w:type="spellStart"/>
      <w:r w:rsidRPr="00394011">
        <w:rPr>
          <w:sz w:val="24"/>
          <w:szCs w:val="24"/>
        </w:rPr>
        <w:t>Dexron</w:t>
      </w:r>
      <w:proofErr w:type="spellEnd"/>
      <w:r w:rsidRPr="00394011">
        <w:rPr>
          <w:sz w:val="24"/>
          <w:szCs w:val="24"/>
        </w:rPr>
        <w:t xml:space="preserve"> ATF </w:t>
      </w:r>
      <w:r w:rsidR="00A141E5" w:rsidRPr="00394011">
        <w:rPr>
          <w:sz w:val="24"/>
          <w:szCs w:val="24"/>
        </w:rPr>
        <w:t xml:space="preserve">which we find works best all year round. </w:t>
      </w:r>
    </w:p>
    <w:p w:rsidR="00A141E5" w:rsidRPr="00394011" w:rsidRDefault="00A141E5" w:rsidP="003010B1">
      <w:pPr>
        <w:pStyle w:val="ListParagraph"/>
        <w:numPr>
          <w:ilvl w:val="0"/>
          <w:numId w:val="5"/>
        </w:numPr>
        <w:rPr>
          <w:sz w:val="24"/>
          <w:szCs w:val="24"/>
        </w:rPr>
      </w:pPr>
      <w:r w:rsidRPr="00394011">
        <w:rPr>
          <w:sz w:val="24"/>
          <w:szCs w:val="24"/>
        </w:rPr>
        <w:t xml:space="preserve">We recommend maintenance done on the trailer yearly. This typically at most shops includes checking brakes, electrical, </w:t>
      </w:r>
      <w:r w:rsidR="00054923" w:rsidRPr="00394011">
        <w:rPr>
          <w:sz w:val="24"/>
          <w:szCs w:val="24"/>
        </w:rPr>
        <w:t xml:space="preserve">wiring, </w:t>
      </w:r>
      <w:r w:rsidRPr="00394011">
        <w:rPr>
          <w:sz w:val="24"/>
          <w:szCs w:val="24"/>
        </w:rPr>
        <w:t>tires/wheels, repacking bearing, etc</w:t>
      </w:r>
      <w:r w:rsidR="00FD6170">
        <w:rPr>
          <w:sz w:val="24"/>
          <w:szCs w:val="24"/>
        </w:rPr>
        <w:t>.</w:t>
      </w:r>
      <w:r w:rsidRPr="00394011">
        <w:rPr>
          <w:sz w:val="24"/>
          <w:szCs w:val="24"/>
        </w:rPr>
        <w:t xml:space="preserve"> </w:t>
      </w:r>
    </w:p>
    <w:p w:rsidR="00054923" w:rsidRPr="00394011" w:rsidRDefault="00054923" w:rsidP="003010B1">
      <w:pPr>
        <w:pStyle w:val="ListParagraph"/>
        <w:numPr>
          <w:ilvl w:val="0"/>
          <w:numId w:val="5"/>
        </w:numPr>
        <w:rPr>
          <w:sz w:val="24"/>
          <w:szCs w:val="24"/>
        </w:rPr>
      </w:pPr>
      <w:r w:rsidRPr="00394011">
        <w:rPr>
          <w:sz w:val="24"/>
          <w:szCs w:val="24"/>
        </w:rPr>
        <w:t xml:space="preserve">Rotate Tires approx. </w:t>
      </w:r>
      <w:r w:rsidR="001D2450" w:rsidRPr="00394011">
        <w:rPr>
          <w:sz w:val="24"/>
          <w:szCs w:val="24"/>
        </w:rPr>
        <w:t>every 5000</w:t>
      </w:r>
      <w:r w:rsidRPr="00394011">
        <w:rPr>
          <w:sz w:val="24"/>
          <w:szCs w:val="24"/>
        </w:rPr>
        <w:t xml:space="preserve"> Miles </w:t>
      </w:r>
    </w:p>
    <w:p w:rsidR="00054923" w:rsidRPr="00394011" w:rsidRDefault="00054923" w:rsidP="003010B1">
      <w:pPr>
        <w:pStyle w:val="ListParagraph"/>
        <w:numPr>
          <w:ilvl w:val="0"/>
          <w:numId w:val="5"/>
        </w:numPr>
        <w:rPr>
          <w:sz w:val="24"/>
          <w:szCs w:val="24"/>
        </w:rPr>
      </w:pPr>
      <w:r w:rsidRPr="00394011">
        <w:rPr>
          <w:sz w:val="24"/>
          <w:szCs w:val="24"/>
        </w:rPr>
        <w:t>Check structural items such as framing, flooring,</w:t>
      </w:r>
      <w:r w:rsidR="00F97EF9">
        <w:rPr>
          <w:sz w:val="24"/>
          <w:szCs w:val="24"/>
        </w:rPr>
        <w:t xml:space="preserve"> axles</w:t>
      </w:r>
      <w:r w:rsidR="00FD6170">
        <w:rPr>
          <w:sz w:val="24"/>
          <w:szCs w:val="24"/>
        </w:rPr>
        <w:t xml:space="preserve">, </w:t>
      </w:r>
      <w:r w:rsidR="00FD6170" w:rsidRPr="00394011">
        <w:rPr>
          <w:sz w:val="24"/>
          <w:szCs w:val="24"/>
        </w:rPr>
        <w:t>welds</w:t>
      </w:r>
      <w:r w:rsidRPr="00394011">
        <w:rPr>
          <w:sz w:val="24"/>
          <w:szCs w:val="24"/>
        </w:rPr>
        <w:t>, etc</w:t>
      </w:r>
      <w:r w:rsidR="00FD6170">
        <w:rPr>
          <w:sz w:val="24"/>
          <w:szCs w:val="24"/>
        </w:rPr>
        <w:t>. C</w:t>
      </w:r>
      <w:r w:rsidRPr="00394011">
        <w:rPr>
          <w:sz w:val="24"/>
          <w:szCs w:val="24"/>
        </w:rPr>
        <w:t xml:space="preserve">heck periodically to make sure </w:t>
      </w:r>
      <w:r w:rsidR="001D2450" w:rsidRPr="00394011">
        <w:rPr>
          <w:sz w:val="24"/>
          <w:szCs w:val="24"/>
        </w:rPr>
        <w:t xml:space="preserve">there is no damage or anything has been </w:t>
      </w:r>
      <w:r w:rsidR="00FD6170" w:rsidRPr="00394011">
        <w:rPr>
          <w:sz w:val="24"/>
          <w:szCs w:val="24"/>
        </w:rPr>
        <w:t>broken.</w:t>
      </w:r>
    </w:p>
    <w:p w:rsidR="00330F4E" w:rsidRPr="00394011" w:rsidRDefault="00330F4E" w:rsidP="003010B1">
      <w:pPr>
        <w:pStyle w:val="ListParagraph"/>
        <w:numPr>
          <w:ilvl w:val="0"/>
          <w:numId w:val="5"/>
        </w:numPr>
        <w:rPr>
          <w:sz w:val="24"/>
          <w:szCs w:val="24"/>
        </w:rPr>
      </w:pPr>
      <w:r w:rsidRPr="00394011">
        <w:rPr>
          <w:sz w:val="24"/>
          <w:szCs w:val="24"/>
        </w:rPr>
        <w:t xml:space="preserve">Make sure to grease EZ Lube hubs. See attached document for instructions. </w:t>
      </w:r>
    </w:p>
    <w:p w:rsidR="006A1AE3" w:rsidRDefault="00330F4E" w:rsidP="00394011">
      <w:pPr>
        <w:pStyle w:val="ListParagraph"/>
        <w:numPr>
          <w:ilvl w:val="0"/>
          <w:numId w:val="5"/>
        </w:numPr>
        <w:rPr>
          <w:sz w:val="24"/>
          <w:szCs w:val="24"/>
        </w:rPr>
      </w:pPr>
      <w:r w:rsidRPr="00394011">
        <w:rPr>
          <w:sz w:val="24"/>
          <w:szCs w:val="24"/>
        </w:rPr>
        <w:t xml:space="preserve">Make sure to keep the battery charged. See attached document for details </w:t>
      </w:r>
    </w:p>
    <w:p w:rsidR="00F97EF9" w:rsidRDefault="00F97EF9" w:rsidP="00394011">
      <w:pPr>
        <w:pStyle w:val="ListParagraph"/>
        <w:numPr>
          <w:ilvl w:val="0"/>
          <w:numId w:val="5"/>
        </w:numPr>
        <w:rPr>
          <w:sz w:val="24"/>
          <w:szCs w:val="24"/>
        </w:rPr>
      </w:pPr>
      <w:r>
        <w:rPr>
          <w:sz w:val="24"/>
          <w:szCs w:val="24"/>
        </w:rPr>
        <w:t>F</w:t>
      </w:r>
      <w:r w:rsidR="00FD6170">
        <w:rPr>
          <w:sz w:val="24"/>
          <w:szCs w:val="24"/>
        </w:rPr>
        <w:t>ee</w:t>
      </w:r>
      <w:bookmarkStart w:id="0" w:name="_GoBack"/>
      <w:bookmarkEnd w:id="0"/>
      <w:r>
        <w:rPr>
          <w:sz w:val="24"/>
          <w:szCs w:val="24"/>
        </w:rPr>
        <w:t xml:space="preserve">l free to call us if you have any questions regarding the upkeep or maintenance on your trailer. </w:t>
      </w:r>
    </w:p>
    <w:p w:rsidR="00F97EF9" w:rsidRPr="00D83D78" w:rsidRDefault="00D83D78" w:rsidP="00D83D78">
      <w:pPr>
        <w:pStyle w:val="ListParagraph"/>
        <w:numPr>
          <w:ilvl w:val="0"/>
          <w:numId w:val="5"/>
        </w:numPr>
        <w:rPr>
          <w:sz w:val="24"/>
          <w:szCs w:val="24"/>
        </w:rPr>
      </w:pPr>
      <w:r>
        <w:rPr>
          <w:sz w:val="24"/>
          <w:szCs w:val="24"/>
        </w:rPr>
        <w:t xml:space="preserve">Tighten Lug Nuts. See attached document which states where, when and what to re torque lug nuts too. </w:t>
      </w:r>
    </w:p>
    <w:p w:rsidR="006A1AE3" w:rsidRPr="00394011" w:rsidRDefault="006A1AE3" w:rsidP="006A1AE3">
      <w:pPr>
        <w:jc w:val="center"/>
        <w:rPr>
          <w:sz w:val="24"/>
          <w:szCs w:val="24"/>
        </w:rPr>
        <w:sectPr w:rsidR="006A1AE3" w:rsidRPr="00394011" w:rsidSect="006A1AE3">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394011">
        <w:rPr>
          <w:sz w:val="24"/>
          <w:szCs w:val="24"/>
        </w:rPr>
        <w:lastRenderedPageBreak/>
        <w:t>Make sure to grease all of the pivot points and anything that has any type of fitting just to be cautious. Some of the included areas are stated below. Grease can be added approximately every three months. The more use it gets the more grease you will want to add to keep components moving and working properly</w:t>
      </w:r>
    </w:p>
    <w:p w:rsidR="006A1AE3" w:rsidRPr="00394011" w:rsidRDefault="006A1AE3" w:rsidP="006A1AE3">
      <w:pPr>
        <w:rPr>
          <w:sz w:val="24"/>
          <w:szCs w:val="24"/>
          <w:u w:val="single"/>
        </w:rPr>
      </w:pPr>
    </w:p>
    <w:p w:rsidR="006A1AE3" w:rsidRPr="00394011" w:rsidRDefault="006A1AE3" w:rsidP="00F97EF9">
      <w:pPr>
        <w:rPr>
          <w:b/>
          <w:sz w:val="24"/>
          <w:szCs w:val="24"/>
          <w:u w:val="single"/>
        </w:rPr>
      </w:pPr>
      <w:r w:rsidRPr="00394011">
        <w:rPr>
          <w:b/>
          <w:sz w:val="24"/>
          <w:szCs w:val="24"/>
          <w:u w:val="single"/>
        </w:rPr>
        <w:t>Grease:</w:t>
      </w:r>
    </w:p>
    <w:p w:rsidR="006A1AE3" w:rsidRPr="00394011" w:rsidRDefault="006A1AE3" w:rsidP="00F97EF9">
      <w:pPr>
        <w:pStyle w:val="ListParagraph"/>
        <w:numPr>
          <w:ilvl w:val="0"/>
          <w:numId w:val="1"/>
        </w:numPr>
        <w:rPr>
          <w:sz w:val="24"/>
          <w:szCs w:val="24"/>
        </w:rPr>
      </w:pPr>
      <w:r w:rsidRPr="00394011">
        <w:rPr>
          <w:sz w:val="24"/>
          <w:szCs w:val="24"/>
        </w:rPr>
        <w:t>Toolbox Hinges</w:t>
      </w:r>
    </w:p>
    <w:p w:rsidR="006A1AE3" w:rsidRPr="00394011" w:rsidRDefault="006A1AE3" w:rsidP="00F97EF9">
      <w:pPr>
        <w:pStyle w:val="ListParagraph"/>
        <w:numPr>
          <w:ilvl w:val="0"/>
          <w:numId w:val="1"/>
        </w:numPr>
        <w:rPr>
          <w:sz w:val="24"/>
          <w:szCs w:val="24"/>
        </w:rPr>
      </w:pPr>
      <w:r w:rsidRPr="00394011">
        <w:rPr>
          <w:sz w:val="24"/>
          <w:szCs w:val="24"/>
        </w:rPr>
        <w:t>Rear Door Hinges</w:t>
      </w:r>
    </w:p>
    <w:p w:rsidR="006A1AE3" w:rsidRPr="00394011" w:rsidRDefault="006A1AE3" w:rsidP="00F97EF9">
      <w:pPr>
        <w:pStyle w:val="ListParagraph"/>
        <w:numPr>
          <w:ilvl w:val="0"/>
          <w:numId w:val="1"/>
        </w:numPr>
        <w:rPr>
          <w:sz w:val="24"/>
          <w:szCs w:val="24"/>
        </w:rPr>
      </w:pPr>
      <w:r w:rsidRPr="00394011">
        <w:rPr>
          <w:sz w:val="24"/>
          <w:szCs w:val="24"/>
        </w:rPr>
        <w:t>Outer Lift/Hoist</w:t>
      </w:r>
    </w:p>
    <w:p w:rsidR="006A1AE3" w:rsidRPr="00394011" w:rsidRDefault="006A1AE3" w:rsidP="00F97EF9">
      <w:pPr>
        <w:pStyle w:val="ListParagraph"/>
        <w:numPr>
          <w:ilvl w:val="0"/>
          <w:numId w:val="1"/>
        </w:numPr>
        <w:rPr>
          <w:sz w:val="24"/>
          <w:szCs w:val="24"/>
        </w:rPr>
      </w:pPr>
      <w:r w:rsidRPr="00394011">
        <w:rPr>
          <w:noProof/>
          <w:sz w:val="24"/>
          <w:szCs w:val="24"/>
        </w:rPr>
        <w:t>Additional Contact Points</w:t>
      </w:r>
    </w:p>
    <w:p w:rsidR="006A1AE3" w:rsidRPr="00394011" w:rsidRDefault="006A1AE3" w:rsidP="00F97EF9">
      <w:pPr>
        <w:pStyle w:val="ListParagraph"/>
        <w:numPr>
          <w:ilvl w:val="0"/>
          <w:numId w:val="1"/>
        </w:numPr>
        <w:rPr>
          <w:sz w:val="24"/>
          <w:szCs w:val="24"/>
        </w:rPr>
      </w:pPr>
      <w:r w:rsidRPr="00394011">
        <w:rPr>
          <w:sz w:val="24"/>
          <w:szCs w:val="24"/>
        </w:rPr>
        <w:t>Inner Lift Hoist</w:t>
      </w:r>
    </w:p>
    <w:p w:rsidR="006A1AE3" w:rsidRPr="00394011" w:rsidRDefault="006A1AE3" w:rsidP="00F97EF9">
      <w:pPr>
        <w:pStyle w:val="ListParagraph"/>
        <w:numPr>
          <w:ilvl w:val="0"/>
          <w:numId w:val="1"/>
        </w:numPr>
        <w:rPr>
          <w:sz w:val="24"/>
          <w:szCs w:val="24"/>
        </w:rPr>
      </w:pPr>
      <w:r w:rsidRPr="00394011">
        <w:rPr>
          <w:sz w:val="24"/>
          <w:szCs w:val="24"/>
        </w:rPr>
        <w:t>Tongue Jack</w:t>
      </w:r>
    </w:p>
    <w:p w:rsidR="006A1AE3" w:rsidRPr="00394011" w:rsidRDefault="006A1AE3" w:rsidP="00F97EF9">
      <w:pPr>
        <w:pStyle w:val="ListParagraph"/>
        <w:numPr>
          <w:ilvl w:val="0"/>
          <w:numId w:val="1"/>
        </w:numPr>
        <w:rPr>
          <w:sz w:val="24"/>
          <w:szCs w:val="24"/>
        </w:rPr>
      </w:pPr>
      <w:r w:rsidRPr="00394011">
        <w:rPr>
          <w:sz w:val="24"/>
          <w:szCs w:val="24"/>
        </w:rPr>
        <w:t>EZ Lube Hubs</w:t>
      </w:r>
    </w:p>
    <w:p w:rsidR="006A1AE3" w:rsidRPr="00394011" w:rsidRDefault="006A1AE3" w:rsidP="006A1AE3">
      <w:pPr>
        <w:rPr>
          <w:sz w:val="24"/>
          <w:szCs w:val="24"/>
          <w:u w:val="single"/>
        </w:rPr>
      </w:pPr>
    </w:p>
    <w:p w:rsidR="00330F4E" w:rsidRPr="00394011" w:rsidRDefault="00330F4E" w:rsidP="00330F4E">
      <w:pPr>
        <w:jc w:val="center"/>
        <w:rPr>
          <w:sz w:val="24"/>
          <w:szCs w:val="24"/>
          <w:u w:val="single"/>
        </w:rPr>
      </w:pPr>
      <w:r w:rsidRPr="00394011">
        <w:rPr>
          <w:sz w:val="24"/>
          <w:szCs w:val="24"/>
          <w:u w:val="single"/>
        </w:rPr>
        <w:t>This is NOT a full maintenance guide. If you need</w:t>
      </w:r>
      <w:r w:rsidR="001D2450" w:rsidRPr="00394011">
        <w:rPr>
          <w:sz w:val="24"/>
          <w:szCs w:val="24"/>
          <w:u w:val="single"/>
        </w:rPr>
        <w:t xml:space="preserve"> more information please see your</w:t>
      </w:r>
      <w:r w:rsidRPr="00394011">
        <w:rPr>
          <w:sz w:val="24"/>
          <w:szCs w:val="24"/>
          <w:u w:val="single"/>
        </w:rPr>
        <w:t xml:space="preserve"> dump trailer manual that was provided at the time of purchase.</w:t>
      </w:r>
    </w:p>
    <w:p w:rsidR="006A1AE3" w:rsidRDefault="006A1AE3" w:rsidP="00330F4E">
      <w:pPr>
        <w:jc w:val="center"/>
        <w:rPr>
          <w:sz w:val="24"/>
          <w:szCs w:val="24"/>
          <w:u w:val="single"/>
        </w:rPr>
      </w:pPr>
    </w:p>
    <w:p w:rsidR="006A1AE3" w:rsidRDefault="006A1AE3" w:rsidP="00330F4E">
      <w:pPr>
        <w:jc w:val="center"/>
        <w:rPr>
          <w:sz w:val="24"/>
          <w:szCs w:val="24"/>
          <w:u w:val="single"/>
        </w:rPr>
      </w:pPr>
    </w:p>
    <w:p w:rsidR="006A1AE3" w:rsidRDefault="006A1AE3" w:rsidP="00330F4E">
      <w:pPr>
        <w:jc w:val="center"/>
        <w:rPr>
          <w:sz w:val="24"/>
          <w:szCs w:val="24"/>
          <w:u w:val="single"/>
        </w:rPr>
      </w:pPr>
    </w:p>
    <w:p w:rsidR="006A1AE3" w:rsidRDefault="006A1AE3" w:rsidP="00330F4E">
      <w:pPr>
        <w:jc w:val="center"/>
        <w:rPr>
          <w:sz w:val="24"/>
          <w:szCs w:val="24"/>
          <w:u w:val="single"/>
        </w:rPr>
      </w:pPr>
    </w:p>
    <w:p w:rsidR="006A1AE3" w:rsidRDefault="006A1AE3" w:rsidP="00F97EF9">
      <w:pPr>
        <w:rPr>
          <w:sz w:val="24"/>
          <w:szCs w:val="24"/>
          <w:u w:val="single"/>
        </w:rPr>
      </w:pPr>
    </w:p>
    <w:p w:rsidR="00F97EF9" w:rsidRDefault="00F97EF9" w:rsidP="00F97EF9">
      <w:pPr>
        <w:jc w:val="center"/>
        <w:rPr>
          <w:sz w:val="24"/>
          <w:szCs w:val="24"/>
          <w:u w:val="single"/>
        </w:rPr>
      </w:pPr>
    </w:p>
    <w:p w:rsidR="00F97EF9" w:rsidRDefault="00F97EF9" w:rsidP="00F97EF9">
      <w:pPr>
        <w:jc w:val="center"/>
        <w:rPr>
          <w:sz w:val="24"/>
          <w:szCs w:val="24"/>
          <w:u w:val="single"/>
        </w:rPr>
      </w:pPr>
    </w:p>
    <w:p w:rsidR="00F97EF9" w:rsidRDefault="00D83D78" w:rsidP="00F97EF9">
      <w:pPr>
        <w:jc w:val="center"/>
        <w:rPr>
          <w:sz w:val="24"/>
          <w:szCs w:val="24"/>
          <w:u w:val="single"/>
        </w:rPr>
      </w:pPr>
      <w:r w:rsidRPr="00394011">
        <w:rPr>
          <w:noProof/>
          <w:sz w:val="24"/>
          <w:szCs w:val="24"/>
        </w:rPr>
        <w:drawing>
          <wp:anchor distT="0" distB="0" distL="114300" distR="114300" simplePos="0" relativeHeight="251661312" behindDoc="1" locked="0" layoutInCell="1" allowOverlap="1" wp14:anchorId="314BFC0C" wp14:editId="4B111FD7">
            <wp:simplePos x="0" y="0"/>
            <wp:positionH relativeFrom="column">
              <wp:posOffset>4697730</wp:posOffset>
            </wp:positionH>
            <wp:positionV relativeFrom="paragraph">
              <wp:posOffset>297005</wp:posOffset>
            </wp:positionV>
            <wp:extent cx="1200785" cy="1801495"/>
            <wp:effectExtent l="0" t="0" r="0" b="8255"/>
            <wp:wrapNone/>
            <wp:docPr id="5" name="Picture 5" descr="Image result for maintenance worker silhouet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intenance worker silhouett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78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EF9" w:rsidRDefault="00F97EF9" w:rsidP="00F97EF9">
      <w:pPr>
        <w:jc w:val="center"/>
        <w:rPr>
          <w:sz w:val="24"/>
          <w:szCs w:val="24"/>
          <w:u w:val="single"/>
        </w:rPr>
      </w:pPr>
    </w:p>
    <w:p w:rsidR="00D83D78" w:rsidRDefault="00D83D78" w:rsidP="00F97EF9">
      <w:pPr>
        <w:jc w:val="center"/>
        <w:rPr>
          <w:sz w:val="24"/>
          <w:szCs w:val="24"/>
          <w:u w:val="single"/>
        </w:rPr>
      </w:pPr>
    </w:p>
    <w:p w:rsidR="00F97EF9" w:rsidRPr="00FD6170" w:rsidRDefault="00F97EF9" w:rsidP="00F97EF9">
      <w:pPr>
        <w:jc w:val="center"/>
        <w:rPr>
          <w:b/>
          <w:i/>
          <w:color w:val="000099"/>
          <w:sz w:val="24"/>
          <w:szCs w:val="24"/>
        </w:rPr>
      </w:pPr>
      <w:r w:rsidRPr="00FD6170">
        <w:rPr>
          <w:b/>
          <w:i/>
          <w:color w:val="000099"/>
          <w:sz w:val="24"/>
          <w:szCs w:val="24"/>
        </w:rPr>
        <w:t>Trailers Northwest</w:t>
      </w:r>
      <w:r w:rsidR="009D393B" w:rsidRPr="00FD6170">
        <w:rPr>
          <w:b/>
          <w:i/>
          <w:color w:val="000099"/>
          <w:sz w:val="24"/>
          <w:szCs w:val="24"/>
        </w:rPr>
        <w:t xml:space="preserve"> INC</w:t>
      </w:r>
    </w:p>
    <w:p w:rsidR="00F97EF9" w:rsidRPr="00FD6170" w:rsidRDefault="009D393B" w:rsidP="00D40323">
      <w:pPr>
        <w:spacing w:after="120"/>
        <w:jc w:val="center"/>
        <w:rPr>
          <w:color w:val="000099"/>
          <w:sz w:val="24"/>
          <w:szCs w:val="24"/>
        </w:rPr>
      </w:pPr>
      <w:r w:rsidRPr="00FD6170">
        <w:rPr>
          <w:color w:val="000099"/>
          <w:sz w:val="24"/>
          <w:szCs w:val="24"/>
        </w:rPr>
        <w:t>(</w:t>
      </w:r>
      <w:r w:rsidR="00F97EF9" w:rsidRPr="00FD6170">
        <w:rPr>
          <w:color w:val="000099"/>
          <w:sz w:val="24"/>
          <w:szCs w:val="24"/>
        </w:rPr>
        <w:t>425</w:t>
      </w:r>
      <w:r w:rsidRPr="00FD6170">
        <w:rPr>
          <w:color w:val="000099"/>
          <w:sz w:val="24"/>
          <w:szCs w:val="24"/>
        </w:rPr>
        <w:t xml:space="preserve">) </w:t>
      </w:r>
      <w:r w:rsidR="00F97EF9" w:rsidRPr="00FD6170">
        <w:rPr>
          <w:color w:val="000099"/>
          <w:sz w:val="24"/>
          <w:szCs w:val="24"/>
        </w:rPr>
        <w:t>413-5956</w:t>
      </w:r>
    </w:p>
    <w:p w:rsidR="009D393B" w:rsidRPr="00FD6170" w:rsidRDefault="009D393B" w:rsidP="00D40323">
      <w:pPr>
        <w:spacing w:after="120"/>
        <w:jc w:val="center"/>
        <w:rPr>
          <w:color w:val="000099"/>
          <w:sz w:val="24"/>
          <w:szCs w:val="24"/>
        </w:rPr>
      </w:pPr>
      <w:r w:rsidRPr="00FD6170">
        <w:rPr>
          <w:color w:val="000099"/>
          <w:sz w:val="24"/>
          <w:szCs w:val="24"/>
        </w:rPr>
        <w:t>18421 Renton Maple Valley HWY SE</w:t>
      </w:r>
    </w:p>
    <w:p w:rsidR="00F97EF9" w:rsidRPr="00FD6170" w:rsidRDefault="009D393B" w:rsidP="00D40323">
      <w:pPr>
        <w:spacing w:after="120"/>
        <w:jc w:val="center"/>
        <w:rPr>
          <w:color w:val="000099"/>
          <w:sz w:val="24"/>
          <w:szCs w:val="24"/>
        </w:rPr>
      </w:pPr>
      <w:r w:rsidRPr="00FD6170">
        <w:rPr>
          <w:color w:val="000099"/>
          <w:sz w:val="24"/>
          <w:szCs w:val="24"/>
        </w:rPr>
        <w:t>PO BOX</w:t>
      </w:r>
      <w:r w:rsidR="00F97EF9" w:rsidRPr="00FD6170">
        <w:rPr>
          <w:color w:val="000099"/>
          <w:sz w:val="24"/>
          <w:szCs w:val="24"/>
        </w:rPr>
        <w:t xml:space="preserve"> 504</w:t>
      </w:r>
    </w:p>
    <w:p w:rsidR="006A1AE3" w:rsidRPr="00FD6170" w:rsidRDefault="00F97EF9" w:rsidP="009D393B">
      <w:pPr>
        <w:spacing w:after="120"/>
        <w:jc w:val="center"/>
        <w:rPr>
          <w:color w:val="000099"/>
          <w:sz w:val="24"/>
          <w:szCs w:val="24"/>
        </w:rPr>
      </w:pPr>
      <w:r w:rsidRPr="00FD6170">
        <w:rPr>
          <w:color w:val="000099"/>
          <w:sz w:val="24"/>
          <w:szCs w:val="24"/>
        </w:rPr>
        <w:t>Maple Valley, WA 98038</w:t>
      </w:r>
    </w:p>
    <w:sectPr w:rsidR="006A1AE3" w:rsidRPr="00FD6170" w:rsidSect="00DD1BE1">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5380"/>
    <w:multiLevelType w:val="hybridMultilevel"/>
    <w:tmpl w:val="55A29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55733"/>
    <w:multiLevelType w:val="hybridMultilevel"/>
    <w:tmpl w:val="08B08354"/>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 w15:restartNumberingAfterBreak="0">
    <w:nsid w:val="493D77F4"/>
    <w:multiLevelType w:val="hybridMultilevel"/>
    <w:tmpl w:val="32C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33D14"/>
    <w:multiLevelType w:val="hybridMultilevel"/>
    <w:tmpl w:val="E86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20668"/>
    <w:multiLevelType w:val="hybridMultilevel"/>
    <w:tmpl w:val="F290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2F"/>
    <w:rsid w:val="00054923"/>
    <w:rsid w:val="0014238A"/>
    <w:rsid w:val="001D2450"/>
    <w:rsid w:val="00266775"/>
    <w:rsid w:val="002A3C2F"/>
    <w:rsid w:val="003010B1"/>
    <w:rsid w:val="00330F4E"/>
    <w:rsid w:val="00394011"/>
    <w:rsid w:val="006A1AE3"/>
    <w:rsid w:val="009D393B"/>
    <w:rsid w:val="00A141E5"/>
    <w:rsid w:val="00BE1D09"/>
    <w:rsid w:val="00D40323"/>
    <w:rsid w:val="00D83D78"/>
    <w:rsid w:val="00DD1BE1"/>
    <w:rsid w:val="00F25016"/>
    <w:rsid w:val="00F97EF9"/>
    <w:rsid w:val="00FD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6E57E-741C-4DCD-BFA7-4F8893BF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2F"/>
    <w:pPr>
      <w:ind w:left="720"/>
      <w:contextualSpacing/>
    </w:pPr>
  </w:style>
  <w:style w:type="paragraph" w:styleId="BalloonText">
    <w:name w:val="Balloon Text"/>
    <w:basedOn w:val="Normal"/>
    <w:link w:val="BalloonTextChar"/>
    <w:uiPriority w:val="99"/>
    <w:semiHidden/>
    <w:unhideWhenUsed/>
    <w:rsid w:val="0033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Lunde</dc:creator>
  <cp:keywords/>
  <dc:description/>
  <cp:lastModifiedBy>Reception</cp:lastModifiedBy>
  <cp:revision>3</cp:revision>
  <cp:lastPrinted>2019-07-26T22:08:00Z</cp:lastPrinted>
  <dcterms:created xsi:type="dcterms:W3CDTF">2018-05-09T18:37:00Z</dcterms:created>
  <dcterms:modified xsi:type="dcterms:W3CDTF">2019-07-27T17:28:00Z</dcterms:modified>
</cp:coreProperties>
</file>